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8C" w:rsidRDefault="004254EA">
      <w:pPr>
        <w:spacing w:before="65" w:line="232" w:lineRule="auto"/>
        <w:ind w:left="1685" w:right="1705"/>
        <w:jc w:val="center"/>
        <w:rPr>
          <w:b/>
          <w:sz w:val="72"/>
        </w:rPr>
      </w:pPr>
      <w:r>
        <w:rPr>
          <w:sz w:val="72"/>
        </w:rPr>
        <w:t xml:space="preserve">ИНФОРМАЦИЯ ЗАЯВИТЕЛЬНЫЙ ПРИНЦИП </w:t>
      </w:r>
      <w:r>
        <w:rPr>
          <w:b/>
          <w:sz w:val="72"/>
        </w:rPr>
        <w:t>«ОДНО ОКНО»</w:t>
      </w:r>
    </w:p>
    <w:p w:rsidR="00D3238C" w:rsidRDefault="004254EA">
      <w:pPr>
        <w:pStyle w:val="a3"/>
        <w:spacing w:before="618"/>
        <w:ind w:left="1690" w:right="1705"/>
        <w:jc w:val="center"/>
      </w:pPr>
      <w:r>
        <w:t>ИНФОРМАЦИЯ О ТЕЛЕФОНАХ «ГОРЯЧИХ ЛИНИЙ»</w:t>
      </w:r>
    </w:p>
    <w:p w:rsidR="00D3238C" w:rsidRDefault="004254EA">
      <w:pPr>
        <w:pStyle w:val="a3"/>
        <w:spacing w:before="6"/>
        <w:ind w:left="1707" w:right="1705"/>
        <w:jc w:val="center"/>
      </w:pPr>
      <w:r>
        <w:t>ОТДЕЛА ОБРАЗОВАНИЯ МОЗЫРСКОГО РАЙИСПОЛКОМА</w:t>
      </w:r>
    </w:p>
    <w:p w:rsidR="00D3238C" w:rsidRDefault="00D3238C">
      <w:pPr>
        <w:pStyle w:val="a3"/>
        <w:spacing w:before="9"/>
        <w:rPr>
          <w:sz w:val="35"/>
        </w:rPr>
      </w:pPr>
    </w:p>
    <w:p w:rsidR="00D3238C" w:rsidRPr="00087BDB" w:rsidRDefault="004254EA">
      <w:pPr>
        <w:pStyle w:val="a3"/>
        <w:spacing w:before="1" w:line="244" w:lineRule="auto"/>
        <w:ind w:left="8029" w:right="5762" w:hanging="2280"/>
        <w:rPr>
          <w:lang w:val="en-US"/>
        </w:rPr>
      </w:pPr>
      <w:r>
        <w:t xml:space="preserve">работает телефон «горячей линии» </w:t>
      </w:r>
      <w:r w:rsidR="00087BDB">
        <w:rPr>
          <w:lang w:val="en-US"/>
        </w:rPr>
        <w:t>25-34-38</w:t>
      </w:r>
    </w:p>
    <w:p w:rsidR="00D3238C" w:rsidRDefault="004254EA">
      <w:pPr>
        <w:spacing w:line="374" w:lineRule="exact"/>
        <w:ind w:left="1318"/>
        <w:rPr>
          <w:sz w:val="35"/>
        </w:rPr>
      </w:pPr>
      <w:r>
        <w:rPr>
          <w:sz w:val="35"/>
        </w:rPr>
        <w:t>Запись граждан на личный прием к начальнику отдела образования, спорта и туризма, на прием по</w:t>
      </w:r>
    </w:p>
    <w:p w:rsidR="00D3238C" w:rsidRDefault="004254EA">
      <w:pPr>
        <w:spacing w:before="24" w:line="230" w:lineRule="auto"/>
        <w:ind w:left="120" w:right="3374"/>
        <w:rPr>
          <w:sz w:val="36"/>
        </w:rPr>
      </w:pPr>
      <w:r>
        <w:rPr>
          <w:sz w:val="36"/>
        </w:rPr>
        <w:t>вопросам выдачи справок и других документов на основе заявительного принципа «одно окно», предварительное консультирование о выдаче справок</w:t>
      </w:r>
    </w:p>
    <w:p w:rsidR="00D3238C" w:rsidRPr="00087BDB" w:rsidRDefault="004254EA">
      <w:pPr>
        <w:pStyle w:val="a3"/>
        <w:spacing w:before="39" w:line="242" w:lineRule="auto"/>
        <w:ind w:left="8001" w:right="6297" w:hanging="1733"/>
        <w:rPr>
          <w:lang w:val="en-US"/>
        </w:rPr>
      </w:pPr>
      <w:r>
        <w:t>осуществляется по теле</w:t>
      </w:r>
      <w:r>
        <w:t xml:space="preserve">фону </w:t>
      </w:r>
      <w:r w:rsidR="00087BDB">
        <w:rPr>
          <w:lang w:val="en-US"/>
        </w:rPr>
        <w:t>25-34-38</w:t>
      </w:r>
    </w:p>
    <w:p w:rsidR="00D3238C" w:rsidRDefault="00D3238C">
      <w:pPr>
        <w:pStyle w:val="a3"/>
        <w:spacing w:before="5"/>
        <w:rPr>
          <w:sz w:val="38"/>
        </w:rPr>
      </w:pPr>
    </w:p>
    <w:p w:rsidR="00D3238C" w:rsidRDefault="004254EA">
      <w:pPr>
        <w:pStyle w:val="a3"/>
        <w:spacing w:before="1" w:line="235" w:lineRule="auto"/>
        <w:ind w:left="120" w:right="634"/>
        <w:jc w:val="both"/>
      </w:pPr>
      <w:r>
        <w:t>ПРИ ВОЗНИКНОВЕНИИ СПОРНЫХ ВОПРОСОВ, СВЯЗАННЫХ С ОБРАЗОВАТЕЛЬНЫМ ПРОЦЕССОМ ИЛИ ДЕЯТЕЛЬНОСТЬЮ УЧРЕЖДЕНИЙ ОБРАЗОВАНИЯ НЕОБХОДИМО ОБРАЩАТЬСЯ К РУКОВОДИТЕЛЮ УЧРЕЖДЕНИЯ. В СЛУЧАЕ НЕРАЗРЕШЕНИЯ СЛОЖИВШЕЙСЯ ПРОБЛЕМЫ НЕОБХОДИМО ОБРАЩАТЬСЯ В ВЫШЕСТОЯЩУ</w:t>
      </w:r>
      <w:r>
        <w:t>Ю ОРГАНИЗАЦИЮ (ОТДЕЛ ОБРАЗОВАНИЯ МОЗЫРСКОГО РАЙИСПОЛКОМА)</w:t>
      </w:r>
    </w:p>
    <w:p w:rsidR="00D3238C" w:rsidRDefault="00D3238C">
      <w:pPr>
        <w:pStyle w:val="a3"/>
        <w:spacing w:before="4"/>
        <w:rPr>
          <w:sz w:val="34"/>
        </w:rPr>
      </w:pPr>
    </w:p>
    <w:p w:rsidR="00D3238C" w:rsidRDefault="004254EA">
      <w:pPr>
        <w:spacing w:before="1"/>
        <w:ind w:left="1685" w:right="1705"/>
        <w:jc w:val="center"/>
        <w:rPr>
          <w:sz w:val="36"/>
        </w:rPr>
      </w:pPr>
      <w:r>
        <w:rPr>
          <w:b/>
          <w:sz w:val="36"/>
        </w:rPr>
        <w:t xml:space="preserve">ИНФОРМАЦИЯ О ТЕЛЕФОНАХ </w:t>
      </w:r>
      <w:r>
        <w:rPr>
          <w:sz w:val="36"/>
        </w:rPr>
        <w:t>«ГОРЯЧИХ ЛИНИЙ»</w:t>
      </w:r>
    </w:p>
    <w:p w:rsidR="00D3238C" w:rsidRDefault="004254EA">
      <w:pPr>
        <w:pStyle w:val="a3"/>
        <w:spacing w:before="35"/>
        <w:ind w:left="3020" w:right="878"/>
        <w:jc w:val="center"/>
      </w:pPr>
      <w:r>
        <w:t>ОТДЕЛА ОБРАЗОВАНИЯ МОЗЫРСКОГО РАЙИСПОЛКОМА</w:t>
      </w:r>
    </w:p>
    <w:p w:rsidR="00D3238C" w:rsidRDefault="00D3238C">
      <w:pPr>
        <w:pStyle w:val="a3"/>
        <w:spacing w:before="6"/>
        <w:rPr>
          <w:sz w:val="38"/>
        </w:rPr>
      </w:pPr>
    </w:p>
    <w:p w:rsidR="00D3238C" w:rsidRDefault="004254EA">
      <w:pPr>
        <w:pStyle w:val="a3"/>
        <w:tabs>
          <w:tab w:val="left" w:pos="1291"/>
        </w:tabs>
        <w:spacing w:line="232" w:lineRule="auto"/>
        <w:ind w:left="120" w:right="1281" w:firstLine="696"/>
      </w:pPr>
      <w:r>
        <w:rPr>
          <w:b w:val="0"/>
        </w:rPr>
        <w:t>В</w:t>
      </w:r>
      <w:r>
        <w:rPr>
          <w:b w:val="0"/>
        </w:rPr>
        <w:tab/>
      </w:r>
      <w:r>
        <w:t>период проведения выпускных, вступительных экзаменов, начала учебного года в отделе образования, спорта и туризма работает телефон «горячей</w:t>
      </w:r>
      <w:r>
        <w:rPr>
          <w:spacing w:val="-3"/>
        </w:rPr>
        <w:t xml:space="preserve"> </w:t>
      </w:r>
      <w:r>
        <w:t>линии»</w:t>
      </w:r>
    </w:p>
    <w:p w:rsidR="00087BDB" w:rsidRPr="00087BDB" w:rsidRDefault="00087BDB" w:rsidP="00087BDB">
      <w:pPr>
        <w:spacing w:before="7" w:line="230" w:lineRule="auto"/>
        <w:ind w:left="120" w:right="1605"/>
        <w:jc w:val="center"/>
        <w:rPr>
          <w:rFonts w:ascii="Arial Black" w:hAnsi="Arial Black"/>
          <w:sz w:val="36"/>
          <w:lang w:val="en-US"/>
        </w:rPr>
      </w:pPr>
      <w:r w:rsidRPr="00087BDB">
        <w:rPr>
          <w:rStyle w:val="a5"/>
          <w:rFonts w:ascii="Arial Black" w:hAnsi="Arial Black" w:cs="Lucida Sans Unicode"/>
          <w:color w:val="111111"/>
          <w:sz w:val="30"/>
          <w:szCs w:val="30"/>
          <w:shd w:val="clear" w:color="auto" w:fill="FFFFFF"/>
        </w:rPr>
        <w:t>25-33-57</w:t>
      </w:r>
    </w:p>
    <w:p w:rsidR="00D3238C" w:rsidRDefault="004254EA">
      <w:pPr>
        <w:spacing w:before="7" w:line="230" w:lineRule="auto"/>
        <w:ind w:left="120" w:right="1605"/>
        <w:rPr>
          <w:sz w:val="36"/>
        </w:rPr>
      </w:pPr>
      <w:r>
        <w:rPr>
          <w:sz w:val="36"/>
        </w:rPr>
        <w:t xml:space="preserve">Обращения граждан по </w:t>
      </w:r>
      <w:r>
        <w:rPr>
          <w:b/>
          <w:sz w:val="36"/>
        </w:rPr>
        <w:t xml:space="preserve">оформлению, получению справок </w:t>
      </w:r>
      <w:r>
        <w:rPr>
          <w:sz w:val="36"/>
        </w:rPr>
        <w:t xml:space="preserve">и других документов </w:t>
      </w:r>
      <w:r>
        <w:rPr>
          <w:b/>
          <w:sz w:val="36"/>
        </w:rPr>
        <w:t xml:space="preserve">рассматриваются ежедневно </w:t>
      </w:r>
      <w:r>
        <w:rPr>
          <w:sz w:val="36"/>
        </w:rPr>
        <w:t>в р</w:t>
      </w:r>
      <w:r>
        <w:rPr>
          <w:sz w:val="36"/>
        </w:rPr>
        <w:t xml:space="preserve">абочее время, </w:t>
      </w:r>
      <w:r>
        <w:rPr>
          <w:b/>
          <w:sz w:val="36"/>
        </w:rPr>
        <w:t xml:space="preserve">кроме </w:t>
      </w:r>
      <w:r>
        <w:rPr>
          <w:sz w:val="36"/>
        </w:rPr>
        <w:t>выходных дней:</w:t>
      </w:r>
    </w:p>
    <w:p w:rsidR="00D3238C" w:rsidRDefault="004254EA">
      <w:pPr>
        <w:pStyle w:val="a3"/>
        <w:spacing w:before="22"/>
        <w:ind w:left="840"/>
      </w:pPr>
      <w:r>
        <w:t>субботы и воскресенья</w:t>
      </w:r>
    </w:p>
    <w:p w:rsidR="00D3238C" w:rsidRDefault="004254EA">
      <w:pPr>
        <w:pStyle w:val="a3"/>
        <w:spacing w:before="7"/>
        <w:ind w:right="77"/>
        <w:jc w:val="center"/>
      </w:pPr>
      <w:r>
        <w:t>ПРЕДВАРИТЕЛЬНОЕ КОНСУЛЬТИРОВАНИЕ ГРАЖДАН (ЗАПИСЬ НА ПРИЁМ)</w:t>
      </w:r>
    </w:p>
    <w:p w:rsidR="00D3238C" w:rsidRDefault="00D3238C">
      <w:pPr>
        <w:jc w:val="center"/>
        <w:sectPr w:rsidR="00D3238C">
          <w:type w:val="continuous"/>
          <w:pgSz w:w="18170" w:h="16850" w:orient="landscape"/>
          <w:pgMar w:top="520" w:right="440" w:bottom="280" w:left="460" w:header="720" w:footer="720" w:gutter="0"/>
          <w:cols w:space="720"/>
        </w:sectPr>
      </w:pPr>
    </w:p>
    <w:p w:rsidR="00D3238C" w:rsidRDefault="004254EA">
      <w:pPr>
        <w:spacing w:before="68" w:line="235" w:lineRule="auto"/>
        <w:ind w:left="120" w:right="112" w:firstLine="705"/>
        <w:jc w:val="both"/>
        <w:rPr>
          <w:sz w:val="36"/>
        </w:rPr>
      </w:pPr>
      <w:r>
        <w:rPr>
          <w:sz w:val="36"/>
        </w:rPr>
        <w:lastRenderedPageBreak/>
        <w:t xml:space="preserve">Ответственной за предварительное консультирование, запись граждан на личный приѐм, приѐм </w:t>
      </w:r>
      <w:r>
        <w:rPr>
          <w:spacing w:val="-51"/>
          <w:sz w:val="36"/>
        </w:rPr>
        <w:t xml:space="preserve">по </w:t>
      </w:r>
      <w:r>
        <w:rPr>
          <w:sz w:val="36"/>
        </w:rPr>
        <w:t>вопросам выдачи справок и други</w:t>
      </w:r>
      <w:r>
        <w:rPr>
          <w:sz w:val="36"/>
        </w:rPr>
        <w:t>х документов на основе заявительного принципа «одно окно» (далее – ответственное лицо) является</w:t>
      </w:r>
    </w:p>
    <w:p w:rsidR="00D3238C" w:rsidRDefault="004254EA">
      <w:pPr>
        <w:spacing w:before="24" w:line="230" w:lineRule="auto"/>
        <w:ind w:left="120" w:right="2147" w:firstLine="705"/>
        <w:rPr>
          <w:sz w:val="36"/>
        </w:rPr>
      </w:pPr>
      <w:r>
        <w:rPr>
          <w:b/>
          <w:sz w:val="36"/>
        </w:rPr>
        <w:t xml:space="preserve">КОВАЛЬЧУК Наталья Геннадьевна, </w:t>
      </w:r>
      <w:r>
        <w:rPr>
          <w:sz w:val="36"/>
        </w:rPr>
        <w:t>делопроизводитель отдела образования Мозырского райисполкома.</w:t>
      </w:r>
    </w:p>
    <w:p w:rsidR="00D3238C" w:rsidRDefault="004254EA">
      <w:pPr>
        <w:pStyle w:val="a3"/>
        <w:spacing w:before="36" w:line="411" w:lineRule="exact"/>
        <w:ind w:left="821"/>
      </w:pPr>
      <w:r>
        <w:t>Приѐмная отдела,</w:t>
      </w:r>
    </w:p>
    <w:p w:rsidR="00D3238C" w:rsidRDefault="004254EA">
      <w:pPr>
        <w:pStyle w:val="a3"/>
        <w:spacing w:line="408" w:lineRule="exact"/>
        <w:ind w:left="821"/>
      </w:pPr>
      <w:r>
        <w:t xml:space="preserve">2 этаж, телефон </w:t>
      </w:r>
      <w:r w:rsidR="00087BDB">
        <w:rPr>
          <w:rStyle w:val="a5"/>
          <w:rFonts w:ascii="Arial" w:hAnsi="Arial" w:cs="Arial"/>
          <w:color w:val="222222"/>
        </w:rPr>
        <w:t>25-34-38.</w:t>
      </w:r>
      <w:r>
        <w:t>.</w:t>
      </w:r>
    </w:p>
    <w:p w:rsidR="00D3238C" w:rsidRDefault="004254EA">
      <w:pPr>
        <w:spacing w:line="404" w:lineRule="exact"/>
        <w:ind w:left="816"/>
        <w:rPr>
          <w:sz w:val="36"/>
        </w:rPr>
      </w:pPr>
      <w:r>
        <w:rPr>
          <w:sz w:val="36"/>
        </w:rPr>
        <w:t>В случае временного отсутствия ответственного лица его функции выполняет:</w:t>
      </w:r>
    </w:p>
    <w:p w:rsidR="00D3238C" w:rsidRDefault="004254EA">
      <w:pPr>
        <w:spacing w:line="407" w:lineRule="exact"/>
        <w:ind w:left="821"/>
        <w:rPr>
          <w:sz w:val="36"/>
        </w:rPr>
      </w:pPr>
      <w:r>
        <w:rPr>
          <w:b/>
          <w:sz w:val="36"/>
        </w:rPr>
        <w:t xml:space="preserve">МИШОТА Анна Витальевна </w:t>
      </w:r>
      <w:r>
        <w:rPr>
          <w:sz w:val="36"/>
        </w:rPr>
        <w:t>- секретарь учебно-методического кабинета</w:t>
      </w:r>
    </w:p>
    <w:p w:rsidR="00D3238C" w:rsidRDefault="004254EA">
      <w:pPr>
        <w:pStyle w:val="a3"/>
        <w:spacing w:before="24"/>
        <w:ind w:left="120"/>
      </w:pPr>
      <w:r>
        <w:t xml:space="preserve">2 этаж, телефон </w:t>
      </w:r>
      <w:r w:rsidR="00087BDB">
        <w:rPr>
          <w:rStyle w:val="a5"/>
          <w:rFonts w:ascii="Arial" w:hAnsi="Arial" w:cs="Arial"/>
          <w:color w:val="222222"/>
        </w:rPr>
        <w:t>25-34-38</w:t>
      </w:r>
    </w:p>
    <w:p w:rsidR="00D3238C" w:rsidRDefault="00D3238C">
      <w:pPr>
        <w:pStyle w:val="a3"/>
        <w:spacing w:before="10"/>
        <w:rPr>
          <w:sz w:val="25"/>
        </w:rPr>
      </w:pPr>
    </w:p>
    <w:p w:rsidR="00D3238C" w:rsidRDefault="004254EA">
      <w:pPr>
        <w:spacing w:before="85"/>
        <w:ind w:left="1708" w:right="1705"/>
        <w:jc w:val="center"/>
        <w:rPr>
          <w:sz w:val="36"/>
        </w:rPr>
      </w:pPr>
      <w:r>
        <w:rPr>
          <w:sz w:val="36"/>
        </w:rPr>
        <w:t>РУКОВОДСТВО</w:t>
      </w:r>
    </w:p>
    <w:p w:rsidR="00D3238C" w:rsidRDefault="004254EA">
      <w:pPr>
        <w:pStyle w:val="a3"/>
        <w:spacing w:before="35" w:line="398" w:lineRule="exact"/>
        <w:ind w:left="3020" w:right="878"/>
        <w:jc w:val="center"/>
      </w:pPr>
      <w:r>
        <w:t>ОТДЕЛА ОБРАЗОВАНИЯ МОЗЫРСКОГО РАЙИСПОЛКОМА</w:t>
      </w:r>
    </w:p>
    <w:p w:rsidR="00D3238C" w:rsidRDefault="004254EA">
      <w:pPr>
        <w:spacing w:line="398" w:lineRule="exact"/>
        <w:ind w:left="1678" w:right="1705"/>
        <w:jc w:val="center"/>
        <w:rPr>
          <w:sz w:val="36"/>
        </w:rPr>
      </w:pPr>
      <w:r>
        <w:rPr>
          <w:sz w:val="36"/>
        </w:rPr>
        <w:t>(2-й этаж)</w:t>
      </w:r>
    </w:p>
    <w:p w:rsidR="00D3238C" w:rsidRDefault="00D3238C">
      <w:pPr>
        <w:pStyle w:val="a3"/>
        <w:spacing w:before="5"/>
        <w:rPr>
          <w:b w:val="0"/>
          <w:sz w:val="40"/>
        </w:rPr>
      </w:pPr>
    </w:p>
    <w:p w:rsidR="00D3238C" w:rsidRPr="00087BDB" w:rsidRDefault="004254EA">
      <w:pPr>
        <w:pStyle w:val="a3"/>
        <w:spacing w:line="232" w:lineRule="auto"/>
        <w:ind w:left="120" w:right="7971"/>
        <w:rPr>
          <w:lang w:val="en-US"/>
        </w:rPr>
      </w:pPr>
      <w:r>
        <w:t xml:space="preserve">Начальник отдела КЛЕПЧУКОВА Любовь Степановна Телефон </w:t>
      </w:r>
      <w:r w:rsidR="00087BDB" w:rsidRPr="00087BDB">
        <w:t>25-21-03</w:t>
      </w:r>
      <w:r>
        <w:t>, каб. №2</w:t>
      </w:r>
      <w:r w:rsidR="00087BDB">
        <w:rPr>
          <w:lang w:val="en-US"/>
        </w:rPr>
        <w:t>.1</w:t>
      </w:r>
    </w:p>
    <w:p w:rsidR="00D3238C" w:rsidRDefault="00D3238C">
      <w:pPr>
        <w:pStyle w:val="a3"/>
        <w:spacing w:before="8"/>
        <w:rPr>
          <w:sz w:val="38"/>
        </w:rPr>
      </w:pPr>
    </w:p>
    <w:p w:rsidR="00087BDB" w:rsidRDefault="004254EA" w:rsidP="00087BDB">
      <w:pPr>
        <w:pStyle w:val="a3"/>
        <w:spacing w:line="232" w:lineRule="auto"/>
        <w:ind w:left="200" w:right="-440" w:hanging="87"/>
        <w:rPr>
          <w:lang w:val="en-US"/>
        </w:rPr>
      </w:pPr>
      <w:r>
        <w:t>Замес</w:t>
      </w:r>
      <w:r>
        <w:t xml:space="preserve">титель начальника ТКАЧ Владимир </w:t>
      </w:r>
      <w:r>
        <w:t>А</w:t>
      </w:r>
      <w:r>
        <w:t xml:space="preserve">ндреевич </w:t>
      </w:r>
    </w:p>
    <w:p w:rsidR="00D3238C" w:rsidRDefault="004254EA" w:rsidP="00087BDB">
      <w:pPr>
        <w:pStyle w:val="a3"/>
        <w:spacing w:line="232" w:lineRule="auto"/>
        <w:ind w:left="200" w:right="-440" w:hanging="87"/>
      </w:pPr>
      <w:r>
        <w:t xml:space="preserve">Телефон </w:t>
      </w:r>
      <w:r w:rsidR="00087BDB">
        <w:rPr>
          <w:lang w:val="en-US"/>
        </w:rPr>
        <w:t>25-31-93</w:t>
      </w:r>
      <w:r>
        <w:t>, каб. №2</w:t>
      </w:r>
      <w:r w:rsidR="00087BDB">
        <w:rPr>
          <w:lang w:val="en-US"/>
        </w:rPr>
        <w:t>.</w:t>
      </w:r>
      <w:r>
        <w:t>3</w:t>
      </w:r>
    </w:p>
    <w:p w:rsidR="00D3238C" w:rsidRDefault="00D3238C">
      <w:pPr>
        <w:pStyle w:val="a3"/>
        <w:rPr>
          <w:sz w:val="40"/>
        </w:rPr>
      </w:pPr>
    </w:p>
    <w:p w:rsidR="00D3238C" w:rsidRDefault="00D3238C">
      <w:pPr>
        <w:pStyle w:val="a3"/>
        <w:spacing w:before="6"/>
        <w:rPr>
          <w:sz w:val="34"/>
        </w:rPr>
      </w:pPr>
    </w:p>
    <w:p w:rsidR="00D3238C" w:rsidRDefault="004254EA">
      <w:pPr>
        <w:pStyle w:val="a3"/>
        <w:ind w:left="1706" w:right="1705"/>
        <w:jc w:val="center"/>
      </w:pPr>
      <w:r>
        <w:t>РЕЖИМ РАБОТЫ</w:t>
      </w:r>
    </w:p>
    <w:p w:rsidR="00D3238C" w:rsidRDefault="00D3238C">
      <w:pPr>
        <w:pStyle w:val="a3"/>
        <w:spacing w:before="8"/>
      </w:pPr>
    </w:p>
    <w:p w:rsidR="00D3238C" w:rsidRDefault="004254EA">
      <w:pPr>
        <w:pStyle w:val="a3"/>
        <w:spacing w:line="235" w:lineRule="auto"/>
        <w:ind w:left="3020" w:right="3016"/>
        <w:jc w:val="center"/>
      </w:pPr>
      <w:r>
        <w:t>ОТДЕЛА ОБРАЗОВАНИЯ МОЗЫРСКОГО РАЙИСПОЛКОМА РАБОЧЕЕ</w:t>
      </w:r>
      <w:r>
        <w:rPr>
          <w:spacing w:val="-1"/>
        </w:rPr>
        <w:t xml:space="preserve"> </w:t>
      </w:r>
      <w:r>
        <w:t>ВРЕМЯ</w:t>
      </w:r>
    </w:p>
    <w:p w:rsidR="00D3238C" w:rsidRDefault="004254EA">
      <w:pPr>
        <w:pStyle w:val="a3"/>
        <w:spacing w:before="7"/>
        <w:ind w:left="1706" w:right="1705"/>
        <w:jc w:val="center"/>
      </w:pPr>
      <w:r>
        <w:t>с 08.30 до</w:t>
      </w:r>
      <w:r>
        <w:rPr>
          <w:spacing w:val="-3"/>
        </w:rPr>
        <w:t xml:space="preserve"> </w:t>
      </w:r>
      <w:r>
        <w:t>17.30</w:t>
      </w:r>
    </w:p>
    <w:p w:rsidR="00D3238C" w:rsidRDefault="00D3238C">
      <w:pPr>
        <w:pStyle w:val="a3"/>
        <w:spacing w:before="9"/>
        <w:rPr>
          <w:sz w:val="35"/>
        </w:rPr>
      </w:pPr>
    </w:p>
    <w:p w:rsidR="00D3238C" w:rsidRDefault="004254EA">
      <w:pPr>
        <w:pStyle w:val="a3"/>
        <w:spacing w:line="242" w:lineRule="auto"/>
        <w:ind w:left="6860" w:right="6877"/>
        <w:jc w:val="center"/>
      </w:pPr>
      <w:r>
        <w:t xml:space="preserve">ПЕРЕРЫВ НА </w:t>
      </w:r>
      <w:r>
        <w:rPr>
          <w:spacing w:val="-4"/>
        </w:rPr>
        <w:t xml:space="preserve">ОБЕД </w:t>
      </w:r>
      <w:r>
        <w:t>с 13.00 до</w:t>
      </w:r>
      <w:r>
        <w:rPr>
          <w:spacing w:val="-1"/>
        </w:rPr>
        <w:t xml:space="preserve"> </w:t>
      </w:r>
      <w:r>
        <w:t>14.00</w:t>
      </w:r>
    </w:p>
    <w:p w:rsidR="00D3238C" w:rsidRDefault="00D3238C">
      <w:pPr>
        <w:spacing w:line="242" w:lineRule="auto"/>
        <w:jc w:val="center"/>
        <w:sectPr w:rsidR="00D3238C">
          <w:pgSz w:w="18170" w:h="16850" w:orient="landscape"/>
          <w:pgMar w:top="480" w:right="440" w:bottom="280" w:left="460" w:header="720" w:footer="720" w:gutter="0"/>
          <w:cols w:space="720"/>
        </w:sectPr>
      </w:pPr>
    </w:p>
    <w:p w:rsidR="00D3238C" w:rsidRDefault="004254EA">
      <w:pPr>
        <w:pStyle w:val="a3"/>
        <w:spacing w:before="67" w:line="414" w:lineRule="exact"/>
        <w:ind w:left="1385" w:right="1705"/>
        <w:jc w:val="center"/>
      </w:pPr>
      <w:r>
        <w:lastRenderedPageBreak/>
        <w:t>ИНФОРМАЦИЯ</w:t>
      </w:r>
    </w:p>
    <w:p w:rsidR="00D3238C" w:rsidRDefault="004254EA">
      <w:pPr>
        <w:pStyle w:val="a3"/>
        <w:tabs>
          <w:tab w:val="left" w:pos="720"/>
        </w:tabs>
        <w:spacing w:line="406" w:lineRule="exact"/>
        <w:ind w:right="481"/>
        <w:jc w:val="center"/>
      </w:pPr>
      <w:r>
        <w:rPr>
          <w:b w:val="0"/>
        </w:rPr>
        <w:t>О</w:t>
      </w:r>
      <w:r w:rsidR="00087BDB">
        <w:rPr>
          <w:b w:val="0"/>
          <w:lang w:val="en-US"/>
        </w:rPr>
        <w:t xml:space="preserve"> </w:t>
      </w:r>
      <w:r>
        <w:t>КНИГЕ ЗАМЕЧАНИЙ И</w:t>
      </w:r>
      <w:r>
        <w:rPr>
          <w:spacing w:val="-2"/>
        </w:rPr>
        <w:t xml:space="preserve"> </w:t>
      </w:r>
      <w:r>
        <w:t>ПРЕДЛОЖЕНИЙ</w:t>
      </w:r>
    </w:p>
    <w:p w:rsidR="00D3238C" w:rsidRDefault="004254EA">
      <w:pPr>
        <w:pStyle w:val="a3"/>
        <w:spacing w:line="406" w:lineRule="exact"/>
        <w:ind w:left="1230" w:right="1705"/>
        <w:jc w:val="center"/>
      </w:pPr>
      <w:r>
        <w:t>ОТДЕЛА ОБРАЗОВАНИЯ МОЗЫРСКОГО РАЙИСПОЛКОМА</w:t>
      </w:r>
    </w:p>
    <w:p w:rsidR="00D3238C" w:rsidRDefault="004254EA">
      <w:pPr>
        <w:pStyle w:val="a3"/>
        <w:spacing w:before="212"/>
        <w:ind w:left="7804"/>
      </w:pPr>
      <w:r>
        <w:t>КНИГА</w:t>
      </w:r>
    </w:p>
    <w:p w:rsidR="00D3238C" w:rsidRDefault="004254EA" w:rsidP="00087BDB">
      <w:pPr>
        <w:pStyle w:val="a3"/>
        <w:spacing w:before="6" w:line="242" w:lineRule="auto"/>
        <w:ind w:left="4719" w:right="3945" w:firstLine="1260"/>
      </w:pPr>
      <w:r>
        <w:t>ЗАМЕЧАНИЙ И ПРЕДЛОЖЕНИЙ НАХОДИТСЯ В КАБИНЕТЕ №2</w:t>
      </w:r>
      <w:r w:rsidR="00087BDB">
        <w:rPr>
          <w:lang w:val="en-US"/>
        </w:rPr>
        <w:t>.</w:t>
      </w:r>
      <w:r>
        <w:t>6 (2-й</w:t>
      </w:r>
      <w:bookmarkStart w:id="0" w:name="_GoBack"/>
      <w:bookmarkEnd w:id="0"/>
      <w:r>
        <w:t xml:space="preserve"> этаж)</w:t>
      </w:r>
    </w:p>
    <w:p w:rsidR="00D3238C" w:rsidRDefault="00D3238C">
      <w:pPr>
        <w:pStyle w:val="a3"/>
        <w:spacing w:before="9"/>
        <w:rPr>
          <w:sz w:val="34"/>
        </w:rPr>
      </w:pPr>
    </w:p>
    <w:p w:rsidR="00D3238C" w:rsidRDefault="004254EA">
      <w:pPr>
        <w:spacing w:line="408" w:lineRule="exact"/>
        <w:ind w:left="1126"/>
        <w:rPr>
          <w:sz w:val="36"/>
        </w:rPr>
      </w:pPr>
      <w:r>
        <w:rPr>
          <w:sz w:val="36"/>
        </w:rPr>
        <w:t>Ответственным за размещение информации о работе отдела я на основе заявительного принципа</w:t>
      </w:r>
    </w:p>
    <w:p w:rsidR="00D3238C" w:rsidRDefault="004254EA">
      <w:pPr>
        <w:spacing w:line="408" w:lineRule="exact"/>
        <w:ind w:left="420"/>
        <w:rPr>
          <w:sz w:val="36"/>
        </w:rPr>
      </w:pPr>
      <w:r>
        <w:rPr>
          <w:sz w:val="36"/>
        </w:rPr>
        <w:t>«одно окно», ведение книги замечаний и предложений (далее – ответственное лицо) является</w:t>
      </w:r>
    </w:p>
    <w:p w:rsidR="00D3238C" w:rsidRDefault="004254EA">
      <w:pPr>
        <w:pStyle w:val="2"/>
        <w:spacing w:before="60"/>
        <w:ind w:left="4984"/>
      </w:pPr>
      <w:r>
        <w:t>Главный специалист отдела образования</w:t>
      </w:r>
    </w:p>
    <w:p w:rsidR="00D3238C" w:rsidRPr="00087BDB" w:rsidRDefault="004254EA">
      <w:pPr>
        <w:spacing w:before="1"/>
        <w:ind w:left="2871"/>
        <w:rPr>
          <w:b/>
          <w:sz w:val="40"/>
        </w:rPr>
      </w:pPr>
      <w:r>
        <w:rPr>
          <w:b/>
          <w:sz w:val="40"/>
        </w:rPr>
        <w:t>Попкова Лариса Алексеевна, кабинет №2</w:t>
      </w:r>
      <w:r w:rsidR="00087BDB" w:rsidRPr="00087BDB">
        <w:rPr>
          <w:b/>
          <w:sz w:val="40"/>
        </w:rPr>
        <w:t>.</w:t>
      </w:r>
      <w:r>
        <w:rPr>
          <w:b/>
          <w:sz w:val="40"/>
        </w:rPr>
        <w:t>2,</w:t>
      </w:r>
      <w:r>
        <w:rPr>
          <w:b/>
          <w:sz w:val="40"/>
        </w:rPr>
        <w:t xml:space="preserve"> телефон </w:t>
      </w:r>
      <w:r w:rsidR="00087BDB" w:rsidRPr="00087BDB">
        <w:rPr>
          <w:b/>
          <w:sz w:val="40"/>
        </w:rPr>
        <w:t>25-33-57</w:t>
      </w:r>
    </w:p>
    <w:p w:rsidR="00D3238C" w:rsidRDefault="004254EA">
      <w:pPr>
        <w:pStyle w:val="1"/>
        <w:spacing w:before="319"/>
        <w:ind w:left="1229"/>
      </w:pPr>
      <w:r>
        <w:t>ОТДЕЛ ОБРАЗОВАНИЯ</w:t>
      </w:r>
    </w:p>
    <w:p w:rsidR="00D3238C" w:rsidRDefault="004254EA">
      <w:pPr>
        <w:spacing w:before="120"/>
        <w:ind w:left="1224" w:right="1705"/>
        <w:jc w:val="center"/>
        <w:rPr>
          <w:b/>
          <w:sz w:val="44"/>
        </w:rPr>
      </w:pPr>
      <w:r>
        <w:rPr>
          <w:b/>
          <w:sz w:val="44"/>
        </w:rPr>
        <w:t>МОЗЫРСКОГО Р</w:t>
      </w:r>
      <w:r>
        <w:rPr>
          <w:b/>
          <w:sz w:val="44"/>
        </w:rPr>
        <w:t>АЙИСПОЛКОМА</w:t>
      </w:r>
    </w:p>
    <w:p w:rsidR="00D3238C" w:rsidRDefault="00D3238C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1772"/>
      </w:tblGrid>
      <w:tr w:rsidR="00D3238C">
        <w:trPr>
          <w:trHeight w:val="1158"/>
        </w:trPr>
        <w:tc>
          <w:tcPr>
            <w:tcW w:w="14326" w:type="dxa"/>
            <w:gridSpan w:val="2"/>
          </w:tcPr>
          <w:p w:rsidR="00D3238C" w:rsidRDefault="004254EA">
            <w:pPr>
              <w:pStyle w:val="TableParagraph"/>
              <w:spacing w:before="237"/>
              <w:ind w:left="5039" w:right="5037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Аппарат управления</w:t>
            </w:r>
          </w:p>
        </w:tc>
      </w:tr>
      <w:tr w:rsidR="00D3238C">
        <w:trPr>
          <w:trHeight w:val="1517"/>
        </w:trPr>
        <w:tc>
          <w:tcPr>
            <w:tcW w:w="2554" w:type="dxa"/>
          </w:tcPr>
          <w:p w:rsidR="00D3238C" w:rsidRPr="00087BDB" w:rsidRDefault="00087BDB">
            <w:pPr>
              <w:pStyle w:val="TableParagraph"/>
              <w:spacing w:line="501" w:lineRule="exact"/>
              <w:ind w:left="445" w:right="439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25-21-03</w:t>
            </w:r>
          </w:p>
        </w:tc>
        <w:tc>
          <w:tcPr>
            <w:tcW w:w="11772" w:type="dxa"/>
          </w:tcPr>
          <w:p w:rsidR="00D3238C" w:rsidRDefault="004254EA">
            <w:pPr>
              <w:pStyle w:val="TableParagraph"/>
              <w:spacing w:line="501" w:lineRule="exact"/>
              <w:ind w:left="2651" w:right="2646"/>
              <w:jc w:val="center"/>
              <w:rPr>
                <w:sz w:val="44"/>
              </w:rPr>
            </w:pPr>
            <w:r>
              <w:rPr>
                <w:sz w:val="44"/>
              </w:rPr>
              <w:t>Начальник отдела</w:t>
            </w:r>
          </w:p>
          <w:p w:rsidR="00D3238C" w:rsidRDefault="004254EA" w:rsidP="00087BDB">
            <w:pPr>
              <w:pStyle w:val="TableParagraph"/>
              <w:spacing w:before="11" w:line="504" w:lineRule="exact"/>
              <w:ind w:left="2651" w:right="2648"/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Клепчукова Любовь Степановна, кабинет №2</w:t>
            </w:r>
            <w:r w:rsidR="00087BDB">
              <w:rPr>
                <w:b/>
                <w:i/>
                <w:sz w:val="44"/>
                <w:lang w:val="en-US"/>
              </w:rPr>
              <w:t>.1</w:t>
            </w:r>
          </w:p>
        </w:tc>
      </w:tr>
      <w:tr w:rsidR="00D3238C">
        <w:trPr>
          <w:trHeight w:val="1515"/>
        </w:trPr>
        <w:tc>
          <w:tcPr>
            <w:tcW w:w="2554" w:type="dxa"/>
          </w:tcPr>
          <w:p w:rsidR="00D3238C" w:rsidRPr="00087BDB" w:rsidRDefault="00087BDB">
            <w:pPr>
              <w:pStyle w:val="TableParagraph"/>
              <w:spacing w:line="498" w:lineRule="exact"/>
              <w:ind w:left="448" w:right="437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25-31-93</w:t>
            </w:r>
          </w:p>
        </w:tc>
        <w:tc>
          <w:tcPr>
            <w:tcW w:w="11772" w:type="dxa"/>
          </w:tcPr>
          <w:p w:rsidR="00D3238C" w:rsidRDefault="004254EA">
            <w:pPr>
              <w:pStyle w:val="TableParagraph"/>
              <w:spacing w:line="498" w:lineRule="exact"/>
              <w:ind w:left="2651" w:right="2647"/>
              <w:jc w:val="center"/>
              <w:rPr>
                <w:sz w:val="44"/>
              </w:rPr>
            </w:pPr>
            <w:r>
              <w:rPr>
                <w:sz w:val="44"/>
              </w:rPr>
              <w:t>Заместитель начальника</w:t>
            </w:r>
          </w:p>
          <w:p w:rsidR="00D3238C" w:rsidRDefault="004254EA">
            <w:pPr>
              <w:pStyle w:val="TableParagraph"/>
              <w:tabs>
                <w:tab w:val="left" w:pos="5152"/>
              </w:tabs>
              <w:spacing w:before="3" w:line="500" w:lineRule="atLeast"/>
              <w:ind w:left="3244" w:right="3237"/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Ткач Владимир</w:t>
            </w:r>
            <w:r>
              <w:rPr>
                <w:b/>
                <w:i/>
                <w:spacing w:val="-11"/>
                <w:sz w:val="44"/>
              </w:rPr>
              <w:t xml:space="preserve"> </w:t>
            </w:r>
            <w:r>
              <w:rPr>
                <w:b/>
                <w:i/>
                <w:sz w:val="44"/>
              </w:rPr>
              <w:t>Андреевич, кабинет</w:t>
            </w:r>
            <w:r>
              <w:rPr>
                <w:b/>
                <w:i/>
                <w:sz w:val="44"/>
              </w:rPr>
              <w:tab/>
              <w:t>№2</w:t>
            </w:r>
            <w:r w:rsidR="00087BDB">
              <w:rPr>
                <w:b/>
                <w:i/>
                <w:sz w:val="44"/>
                <w:lang w:val="en-US"/>
              </w:rPr>
              <w:t>.</w:t>
            </w:r>
            <w:r>
              <w:rPr>
                <w:b/>
                <w:i/>
                <w:sz w:val="44"/>
              </w:rPr>
              <w:t>3</w:t>
            </w:r>
          </w:p>
        </w:tc>
      </w:tr>
      <w:tr w:rsidR="00D3238C">
        <w:trPr>
          <w:trHeight w:val="1516"/>
        </w:trPr>
        <w:tc>
          <w:tcPr>
            <w:tcW w:w="2554" w:type="dxa"/>
          </w:tcPr>
          <w:p w:rsidR="00D3238C" w:rsidRPr="00087BDB" w:rsidRDefault="00087BDB">
            <w:pPr>
              <w:pStyle w:val="TableParagraph"/>
              <w:spacing w:line="501" w:lineRule="exact"/>
              <w:ind w:left="448" w:right="437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25-33-57</w:t>
            </w:r>
          </w:p>
        </w:tc>
        <w:tc>
          <w:tcPr>
            <w:tcW w:w="11772" w:type="dxa"/>
          </w:tcPr>
          <w:p w:rsidR="00D3238C" w:rsidRDefault="004254EA">
            <w:pPr>
              <w:pStyle w:val="TableParagraph"/>
              <w:spacing w:line="501" w:lineRule="exact"/>
              <w:ind w:left="2651" w:right="2646"/>
              <w:jc w:val="center"/>
              <w:rPr>
                <w:sz w:val="44"/>
              </w:rPr>
            </w:pPr>
            <w:r>
              <w:rPr>
                <w:sz w:val="44"/>
              </w:rPr>
              <w:t>Главный специалист</w:t>
            </w:r>
          </w:p>
          <w:p w:rsidR="00D3238C" w:rsidRDefault="004254EA">
            <w:pPr>
              <w:pStyle w:val="TableParagraph"/>
              <w:spacing w:before="3" w:line="500" w:lineRule="atLeast"/>
              <w:ind w:left="2651" w:right="2643"/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Попкова Лариса Алексеевна, кабинет №2</w:t>
            </w:r>
            <w:r w:rsidR="00087BDB">
              <w:rPr>
                <w:b/>
                <w:i/>
                <w:sz w:val="44"/>
                <w:lang w:val="en-US"/>
              </w:rPr>
              <w:t>.</w:t>
            </w:r>
            <w:r>
              <w:rPr>
                <w:b/>
                <w:i/>
                <w:sz w:val="44"/>
              </w:rPr>
              <w:t>2</w:t>
            </w:r>
          </w:p>
        </w:tc>
      </w:tr>
      <w:tr w:rsidR="00D3238C">
        <w:trPr>
          <w:trHeight w:val="1518"/>
        </w:trPr>
        <w:tc>
          <w:tcPr>
            <w:tcW w:w="2554" w:type="dxa"/>
          </w:tcPr>
          <w:p w:rsidR="00D3238C" w:rsidRPr="00087BDB" w:rsidRDefault="00087BDB">
            <w:pPr>
              <w:pStyle w:val="TableParagraph"/>
              <w:spacing w:line="503" w:lineRule="exact"/>
              <w:ind w:left="445" w:right="439"/>
              <w:jc w:val="center"/>
              <w:rPr>
                <w:sz w:val="44"/>
                <w:lang w:val="en-US"/>
              </w:rPr>
            </w:pPr>
            <w:r>
              <w:rPr>
                <w:sz w:val="44"/>
                <w:lang w:val="en-US"/>
              </w:rPr>
              <w:t>25-32-26</w:t>
            </w:r>
          </w:p>
        </w:tc>
        <w:tc>
          <w:tcPr>
            <w:tcW w:w="11772" w:type="dxa"/>
          </w:tcPr>
          <w:p w:rsidR="00D3238C" w:rsidRPr="00087BDB" w:rsidRDefault="004254EA" w:rsidP="00087BDB">
            <w:pPr>
              <w:pStyle w:val="TableParagraph"/>
              <w:spacing w:before="3" w:line="506" w:lineRule="exact"/>
              <w:ind w:left="3211" w:right="3207"/>
              <w:jc w:val="center"/>
              <w:rPr>
                <w:b/>
                <w:i/>
                <w:sz w:val="44"/>
              </w:rPr>
            </w:pPr>
            <w:r>
              <w:rPr>
                <w:sz w:val="44"/>
              </w:rPr>
              <w:t xml:space="preserve">Главный специалист </w:t>
            </w:r>
            <w:r>
              <w:rPr>
                <w:b/>
                <w:i/>
                <w:sz w:val="44"/>
              </w:rPr>
              <w:t>Колацей Елена Алексеевна, кабинет №</w:t>
            </w:r>
            <w:r w:rsidR="00087BDB" w:rsidRPr="00087BDB">
              <w:rPr>
                <w:b/>
                <w:i/>
                <w:sz w:val="44"/>
              </w:rPr>
              <w:t>2.4</w:t>
            </w:r>
          </w:p>
        </w:tc>
      </w:tr>
    </w:tbl>
    <w:p w:rsidR="00D3238C" w:rsidRDefault="00D3238C">
      <w:pPr>
        <w:spacing w:line="506" w:lineRule="exact"/>
        <w:jc w:val="center"/>
        <w:rPr>
          <w:sz w:val="44"/>
        </w:rPr>
        <w:sectPr w:rsidR="00D3238C">
          <w:pgSz w:w="18170" w:h="16850" w:orient="landscape"/>
          <w:pgMar w:top="820" w:right="440" w:bottom="280" w:left="460" w:header="720" w:footer="720" w:gutter="0"/>
          <w:cols w:space="720"/>
        </w:sectPr>
      </w:pPr>
    </w:p>
    <w:p w:rsidR="00D3238C" w:rsidRDefault="00062E94">
      <w:pPr>
        <w:pStyle w:val="2"/>
        <w:spacing w:before="68"/>
        <w:ind w:left="4419" w:right="4901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3508375</wp:posOffset>
                </wp:positionV>
                <wp:extent cx="12065" cy="1524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0.5pt;margin-top:276.25pt;width:.95pt;height:1.2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2165350</wp:posOffset>
                </wp:positionH>
                <wp:positionV relativeFrom="page">
                  <wp:posOffset>4556760</wp:posOffset>
                </wp:positionV>
                <wp:extent cx="12065" cy="1651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0.5pt;margin-top:358.8pt;width:.95pt;height:1.3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Z7dA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2994025</wp:posOffset>
                </wp:positionV>
                <wp:extent cx="12065" cy="1206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7.45pt;margin-top:235.75pt;width:.95pt;height: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4042410</wp:posOffset>
                </wp:positionV>
                <wp:extent cx="12065" cy="1841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7.45pt;margin-top:318.3pt;width:.95pt;height:1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8Hcw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ge">
                  <wp:posOffset>4042410</wp:posOffset>
                </wp:positionV>
                <wp:extent cx="12065" cy="1841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0.45pt;margin-top:318.3pt;width:.95pt;height:1.4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2v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5328285</wp:posOffset>
                </wp:positionH>
                <wp:positionV relativeFrom="page">
                  <wp:posOffset>4042410</wp:posOffset>
                </wp:positionV>
                <wp:extent cx="12065" cy="1841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9.55pt;margin-top:318.3pt;width:.95pt;height:1.4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yV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8491220</wp:posOffset>
                </wp:positionH>
                <wp:positionV relativeFrom="page">
                  <wp:posOffset>4042410</wp:posOffset>
                </wp:positionV>
                <wp:extent cx="12065" cy="1841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68.6pt;margin-top:318.3pt;width:.95pt;height:1.4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oVcw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4254EA">
        <w:t>График приема граждан администрацией и специалистами отдела образования</w:t>
      </w:r>
    </w:p>
    <w:p w:rsidR="00D3238C" w:rsidRDefault="004254EA">
      <w:pPr>
        <w:spacing w:line="460" w:lineRule="exact"/>
        <w:ind w:left="1227" w:right="1705"/>
        <w:jc w:val="center"/>
        <w:rPr>
          <w:b/>
          <w:sz w:val="40"/>
        </w:rPr>
      </w:pPr>
      <w:r>
        <w:rPr>
          <w:b/>
          <w:sz w:val="40"/>
        </w:rPr>
        <w:t>Мозырского райисполкома</w:t>
      </w:r>
    </w:p>
    <w:p w:rsidR="00D3238C" w:rsidRDefault="00D3238C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4266"/>
        <w:gridCol w:w="3380"/>
        <w:gridCol w:w="3042"/>
        <w:gridCol w:w="2951"/>
      </w:tblGrid>
      <w:tr w:rsidR="00D3238C">
        <w:trPr>
          <w:trHeight w:val="688"/>
        </w:trPr>
        <w:tc>
          <w:tcPr>
            <w:tcW w:w="1378" w:type="dxa"/>
          </w:tcPr>
          <w:p w:rsidR="00D3238C" w:rsidRDefault="004254EA">
            <w:pPr>
              <w:pStyle w:val="TableParagraph"/>
              <w:spacing w:line="545" w:lineRule="exact"/>
              <w:ind w:left="4"/>
              <w:rPr>
                <w:sz w:val="48"/>
              </w:rPr>
            </w:pPr>
            <w:r>
              <w:rPr>
                <w:sz w:val="48"/>
              </w:rPr>
              <w:t>№ п/п</w:t>
            </w:r>
          </w:p>
        </w:tc>
        <w:tc>
          <w:tcPr>
            <w:tcW w:w="4266" w:type="dxa"/>
          </w:tcPr>
          <w:p w:rsidR="00D3238C" w:rsidRDefault="004254EA">
            <w:pPr>
              <w:pStyle w:val="TableParagraph"/>
              <w:spacing w:line="545" w:lineRule="exact"/>
              <w:ind w:left="4"/>
              <w:rPr>
                <w:sz w:val="48"/>
              </w:rPr>
            </w:pPr>
            <w:r>
              <w:rPr>
                <w:sz w:val="48"/>
              </w:rPr>
              <w:t>Ф.И.О.</w:t>
            </w:r>
          </w:p>
        </w:tc>
        <w:tc>
          <w:tcPr>
            <w:tcW w:w="3380" w:type="dxa"/>
          </w:tcPr>
          <w:p w:rsidR="00D3238C" w:rsidRDefault="004254EA">
            <w:pPr>
              <w:pStyle w:val="TableParagraph"/>
              <w:spacing w:line="545" w:lineRule="exact"/>
              <w:ind w:left="255"/>
              <w:rPr>
                <w:sz w:val="48"/>
              </w:rPr>
            </w:pPr>
            <w:r>
              <w:rPr>
                <w:sz w:val="48"/>
              </w:rPr>
              <w:t>Должность</w:t>
            </w:r>
          </w:p>
        </w:tc>
        <w:tc>
          <w:tcPr>
            <w:tcW w:w="3042" w:type="dxa"/>
          </w:tcPr>
          <w:p w:rsidR="00D3238C" w:rsidRDefault="004254EA">
            <w:pPr>
              <w:pStyle w:val="TableParagraph"/>
              <w:spacing w:line="545" w:lineRule="exact"/>
              <w:ind w:left="3"/>
              <w:rPr>
                <w:sz w:val="48"/>
              </w:rPr>
            </w:pPr>
            <w:r>
              <w:rPr>
                <w:sz w:val="48"/>
              </w:rPr>
              <w:t>Время приема</w:t>
            </w:r>
          </w:p>
        </w:tc>
        <w:tc>
          <w:tcPr>
            <w:tcW w:w="2951" w:type="dxa"/>
          </w:tcPr>
          <w:p w:rsidR="00D3238C" w:rsidRDefault="004254EA">
            <w:pPr>
              <w:pStyle w:val="TableParagraph"/>
              <w:spacing w:line="545" w:lineRule="exact"/>
              <w:ind w:left="2"/>
              <w:rPr>
                <w:sz w:val="48"/>
              </w:rPr>
            </w:pPr>
            <w:r>
              <w:rPr>
                <w:sz w:val="48"/>
              </w:rPr>
              <w:t>Примечание</w:t>
            </w:r>
          </w:p>
        </w:tc>
      </w:tr>
      <w:tr w:rsidR="00D3238C">
        <w:trPr>
          <w:trHeight w:val="1658"/>
        </w:trPr>
        <w:tc>
          <w:tcPr>
            <w:tcW w:w="1378" w:type="dxa"/>
          </w:tcPr>
          <w:p w:rsidR="00D3238C" w:rsidRDefault="004254EA">
            <w:pPr>
              <w:pStyle w:val="TableParagraph"/>
              <w:spacing w:line="548" w:lineRule="exact"/>
              <w:ind w:left="4"/>
              <w:rPr>
                <w:sz w:val="48"/>
              </w:rPr>
            </w:pPr>
            <w:r>
              <w:rPr>
                <w:sz w:val="48"/>
              </w:rPr>
              <w:t>1.</w:t>
            </w:r>
          </w:p>
        </w:tc>
        <w:tc>
          <w:tcPr>
            <w:tcW w:w="4266" w:type="dxa"/>
          </w:tcPr>
          <w:p w:rsidR="00D3238C" w:rsidRDefault="004254EA">
            <w:pPr>
              <w:pStyle w:val="TableParagraph"/>
              <w:ind w:left="4" w:right="1808"/>
              <w:rPr>
                <w:sz w:val="48"/>
              </w:rPr>
            </w:pPr>
            <w:r>
              <w:rPr>
                <w:sz w:val="48"/>
              </w:rPr>
              <w:t>Клепчукова Любовь</w:t>
            </w:r>
          </w:p>
          <w:p w:rsidR="00D3238C" w:rsidRDefault="004254EA">
            <w:pPr>
              <w:pStyle w:val="TableParagraph"/>
              <w:spacing w:line="538" w:lineRule="exact"/>
              <w:ind w:left="4"/>
              <w:rPr>
                <w:sz w:val="48"/>
              </w:rPr>
            </w:pPr>
            <w:r>
              <w:rPr>
                <w:sz w:val="48"/>
              </w:rPr>
              <w:t>Степановна</w:t>
            </w:r>
          </w:p>
        </w:tc>
        <w:tc>
          <w:tcPr>
            <w:tcW w:w="3380" w:type="dxa"/>
          </w:tcPr>
          <w:p w:rsidR="00D3238C" w:rsidRDefault="004254EA">
            <w:pPr>
              <w:pStyle w:val="TableParagraph"/>
              <w:spacing w:line="548" w:lineRule="exact"/>
              <w:ind w:left="255"/>
              <w:rPr>
                <w:sz w:val="48"/>
              </w:rPr>
            </w:pPr>
            <w:r>
              <w:rPr>
                <w:sz w:val="48"/>
              </w:rPr>
              <w:t>начальник</w:t>
            </w:r>
          </w:p>
        </w:tc>
        <w:tc>
          <w:tcPr>
            <w:tcW w:w="3042" w:type="dxa"/>
          </w:tcPr>
          <w:p w:rsidR="00D3238C" w:rsidRDefault="004254EA">
            <w:pPr>
              <w:pStyle w:val="TableParagraph"/>
              <w:ind w:left="3" w:right="626"/>
              <w:rPr>
                <w:sz w:val="48"/>
              </w:rPr>
            </w:pPr>
            <w:r>
              <w:rPr>
                <w:sz w:val="48"/>
              </w:rPr>
              <w:t>четверг 8.00 –</w:t>
            </w:r>
            <w:r>
              <w:rPr>
                <w:spacing w:val="2"/>
                <w:sz w:val="48"/>
              </w:rPr>
              <w:t xml:space="preserve"> </w:t>
            </w:r>
            <w:r>
              <w:rPr>
                <w:spacing w:val="-4"/>
                <w:sz w:val="48"/>
              </w:rPr>
              <w:t>13.00</w:t>
            </w:r>
          </w:p>
        </w:tc>
        <w:tc>
          <w:tcPr>
            <w:tcW w:w="2951" w:type="dxa"/>
          </w:tcPr>
          <w:p w:rsidR="00087BDB" w:rsidRPr="00087BDB" w:rsidRDefault="00087BDB" w:rsidP="00087BDB">
            <w:pPr>
              <w:pStyle w:val="a6"/>
              <w:spacing w:before="180" w:beforeAutospacing="0" w:after="180" w:afterAutospacing="0"/>
              <w:jc w:val="center"/>
              <w:rPr>
                <w:sz w:val="32"/>
                <w:szCs w:val="20"/>
              </w:rPr>
            </w:pPr>
            <w:r w:rsidRPr="00087BDB">
              <w:rPr>
                <w:sz w:val="32"/>
                <w:szCs w:val="20"/>
              </w:rPr>
              <w:t>предварительная запись на прием по</w:t>
            </w:r>
          </w:p>
          <w:p w:rsidR="00087BDB" w:rsidRPr="00087BDB" w:rsidRDefault="00087BDB" w:rsidP="00087BDB">
            <w:pPr>
              <w:pStyle w:val="a6"/>
              <w:spacing w:before="180" w:beforeAutospacing="0" w:after="180" w:afterAutospacing="0"/>
              <w:jc w:val="center"/>
              <w:rPr>
                <w:sz w:val="32"/>
                <w:szCs w:val="20"/>
              </w:rPr>
            </w:pPr>
            <w:r w:rsidRPr="00087BDB">
              <w:rPr>
                <w:sz w:val="32"/>
                <w:szCs w:val="20"/>
              </w:rPr>
              <w:t>т. 80236 253438</w:t>
            </w:r>
          </w:p>
          <w:p w:rsidR="00D3238C" w:rsidRPr="00087BDB" w:rsidRDefault="00087BDB" w:rsidP="00087BDB">
            <w:pPr>
              <w:pStyle w:val="TableParagraph"/>
              <w:jc w:val="center"/>
              <w:rPr>
                <w:b/>
                <w:sz w:val="32"/>
              </w:rPr>
            </w:pPr>
            <w:r w:rsidRPr="00087BDB">
              <w:rPr>
                <w:sz w:val="32"/>
                <w:szCs w:val="20"/>
              </w:rPr>
              <w:t>(ежедневно)</w:t>
            </w:r>
          </w:p>
          <w:p w:rsidR="00D3238C" w:rsidRDefault="00062E94">
            <w:pPr>
              <w:pStyle w:val="TableParagraph"/>
              <w:spacing w:line="20" w:lineRule="exact"/>
              <w:ind w:left="107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065" cy="12065"/>
                      <wp:effectExtent l="0" t="0" r="635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" cy="12065"/>
                                <a:chOff x="0" y="0"/>
                                <a:chExt cx="19" cy="19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" cy="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.95pt;height:.95pt;mso-position-horizontal-relative:char;mso-position-vertical-relative:line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">
                      <v:rect id="Rectangle 5" o:spid="_x0000_s1027" style="position:absolute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3238C">
        <w:trPr>
          <w:trHeight w:val="1655"/>
        </w:trPr>
        <w:tc>
          <w:tcPr>
            <w:tcW w:w="1378" w:type="dxa"/>
          </w:tcPr>
          <w:p w:rsidR="00D3238C" w:rsidRDefault="004254EA">
            <w:pPr>
              <w:pStyle w:val="TableParagraph"/>
              <w:spacing w:line="545" w:lineRule="exact"/>
              <w:ind w:left="4"/>
              <w:rPr>
                <w:sz w:val="48"/>
              </w:rPr>
            </w:pPr>
            <w:r>
              <w:rPr>
                <w:sz w:val="48"/>
              </w:rPr>
              <w:t>2.</w:t>
            </w:r>
          </w:p>
        </w:tc>
        <w:tc>
          <w:tcPr>
            <w:tcW w:w="4266" w:type="dxa"/>
          </w:tcPr>
          <w:p w:rsidR="00D3238C" w:rsidRDefault="004254EA">
            <w:pPr>
              <w:pStyle w:val="TableParagraph"/>
              <w:spacing w:line="545" w:lineRule="exact"/>
              <w:ind w:left="4"/>
              <w:rPr>
                <w:sz w:val="48"/>
              </w:rPr>
            </w:pPr>
            <w:r>
              <w:rPr>
                <w:sz w:val="48"/>
              </w:rPr>
              <w:t>Ткач</w:t>
            </w:r>
          </w:p>
          <w:p w:rsidR="00D3238C" w:rsidRDefault="004254EA">
            <w:pPr>
              <w:pStyle w:val="TableParagraph"/>
              <w:spacing w:line="550" w:lineRule="atLeast"/>
              <w:ind w:left="4" w:right="1993"/>
              <w:rPr>
                <w:sz w:val="48"/>
              </w:rPr>
            </w:pPr>
            <w:r>
              <w:rPr>
                <w:sz w:val="48"/>
              </w:rPr>
              <w:t>Владимир Андреевич</w:t>
            </w:r>
          </w:p>
        </w:tc>
        <w:tc>
          <w:tcPr>
            <w:tcW w:w="3380" w:type="dxa"/>
          </w:tcPr>
          <w:p w:rsidR="00D3238C" w:rsidRDefault="004254EA">
            <w:pPr>
              <w:pStyle w:val="TableParagraph"/>
              <w:ind w:left="255" w:right="614"/>
              <w:rPr>
                <w:sz w:val="48"/>
              </w:rPr>
            </w:pPr>
            <w:r>
              <w:rPr>
                <w:sz w:val="48"/>
              </w:rPr>
              <w:t>заместитель начальника</w:t>
            </w:r>
          </w:p>
        </w:tc>
        <w:tc>
          <w:tcPr>
            <w:tcW w:w="3042" w:type="dxa"/>
          </w:tcPr>
          <w:p w:rsidR="00D3238C" w:rsidRDefault="004254EA">
            <w:pPr>
              <w:pStyle w:val="TableParagraph"/>
              <w:ind w:left="3" w:right="396"/>
              <w:rPr>
                <w:sz w:val="48"/>
              </w:rPr>
            </w:pPr>
            <w:r>
              <w:rPr>
                <w:sz w:val="48"/>
              </w:rPr>
              <w:t>понедельник 8.00-13.00</w:t>
            </w:r>
          </w:p>
        </w:tc>
        <w:tc>
          <w:tcPr>
            <w:tcW w:w="2951" w:type="dxa"/>
          </w:tcPr>
          <w:p w:rsidR="00087BDB" w:rsidRPr="00087BDB" w:rsidRDefault="00087BDB" w:rsidP="00087BDB">
            <w:pPr>
              <w:pStyle w:val="a6"/>
              <w:spacing w:before="180" w:beforeAutospacing="0" w:after="180" w:afterAutospacing="0"/>
              <w:jc w:val="center"/>
              <w:rPr>
                <w:sz w:val="32"/>
                <w:szCs w:val="20"/>
              </w:rPr>
            </w:pPr>
            <w:r w:rsidRPr="00087BDB">
              <w:rPr>
                <w:sz w:val="32"/>
                <w:szCs w:val="20"/>
              </w:rPr>
              <w:t>предварительная запись на приём по т. </w:t>
            </w:r>
            <w:r w:rsidRPr="00087BDB">
              <w:rPr>
                <w:color w:val="000000"/>
                <w:sz w:val="32"/>
                <w:szCs w:val="20"/>
              </w:rPr>
              <w:t>80236 253438</w:t>
            </w:r>
          </w:p>
          <w:p w:rsidR="00D3238C" w:rsidRPr="00087BDB" w:rsidRDefault="00087BDB" w:rsidP="00087BDB">
            <w:pPr>
              <w:pStyle w:val="TableParagraph"/>
              <w:jc w:val="center"/>
              <w:rPr>
                <w:b/>
                <w:sz w:val="32"/>
              </w:rPr>
            </w:pPr>
            <w:r w:rsidRPr="00087BDB">
              <w:rPr>
                <w:sz w:val="32"/>
                <w:szCs w:val="20"/>
              </w:rPr>
              <w:t>(ежедневно)</w:t>
            </w:r>
          </w:p>
          <w:p w:rsidR="00D3238C" w:rsidRDefault="00062E94" w:rsidP="00087BDB">
            <w:pPr>
              <w:pStyle w:val="TableParagraph"/>
              <w:spacing w:line="29" w:lineRule="exact"/>
              <w:ind w:left="1070"/>
              <w:jc w:val="center"/>
              <w:rPr>
                <w:sz w:val="2"/>
              </w:rPr>
            </w:pPr>
            <w:r>
              <w:rPr>
                <w:noProof/>
                <w:sz w:val="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065" cy="18415"/>
                      <wp:effectExtent l="0" t="0" r="635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" cy="18415"/>
                                <a:chOff x="0" y="0"/>
                                <a:chExt cx="19" cy="2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.95pt;height:1.45pt;mso-position-horizontal-relative:char;mso-position-vertical-relative:line" coordsize="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">
                      <v:rect id="Rectangle 3" o:spid="_x0000_s1027" style="position:absolute;width:1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3238C">
        <w:trPr>
          <w:trHeight w:val="2207"/>
        </w:trPr>
        <w:tc>
          <w:tcPr>
            <w:tcW w:w="1378" w:type="dxa"/>
          </w:tcPr>
          <w:p w:rsidR="00D3238C" w:rsidRDefault="004254EA">
            <w:pPr>
              <w:pStyle w:val="TableParagraph"/>
              <w:spacing w:line="545" w:lineRule="exact"/>
              <w:ind w:left="4"/>
              <w:rPr>
                <w:sz w:val="48"/>
              </w:rPr>
            </w:pPr>
            <w:r>
              <w:rPr>
                <w:sz w:val="48"/>
              </w:rPr>
              <w:t>3.</w:t>
            </w:r>
          </w:p>
        </w:tc>
        <w:tc>
          <w:tcPr>
            <w:tcW w:w="4266" w:type="dxa"/>
          </w:tcPr>
          <w:p w:rsidR="00D3238C" w:rsidRDefault="004254EA">
            <w:pPr>
              <w:pStyle w:val="TableParagraph"/>
              <w:ind w:left="4" w:right="1863"/>
              <w:rPr>
                <w:sz w:val="48"/>
              </w:rPr>
            </w:pPr>
            <w:r>
              <w:rPr>
                <w:sz w:val="48"/>
              </w:rPr>
              <w:t>Попкова Лариса Алексеевна</w:t>
            </w:r>
          </w:p>
        </w:tc>
        <w:tc>
          <w:tcPr>
            <w:tcW w:w="3380" w:type="dxa"/>
          </w:tcPr>
          <w:p w:rsidR="00D3238C" w:rsidRDefault="004254EA">
            <w:pPr>
              <w:pStyle w:val="TableParagraph"/>
              <w:spacing w:line="545" w:lineRule="exact"/>
              <w:ind w:left="255"/>
              <w:rPr>
                <w:sz w:val="48"/>
              </w:rPr>
            </w:pPr>
            <w:r>
              <w:rPr>
                <w:sz w:val="48"/>
              </w:rPr>
              <w:t>главный</w:t>
            </w:r>
          </w:p>
          <w:p w:rsidR="00D3238C" w:rsidRDefault="004254EA">
            <w:pPr>
              <w:pStyle w:val="TableParagraph"/>
              <w:ind w:left="255"/>
              <w:rPr>
                <w:sz w:val="48"/>
              </w:rPr>
            </w:pPr>
            <w:r>
              <w:rPr>
                <w:sz w:val="48"/>
              </w:rPr>
              <w:t>специалист</w:t>
            </w:r>
          </w:p>
        </w:tc>
        <w:tc>
          <w:tcPr>
            <w:tcW w:w="3042" w:type="dxa"/>
          </w:tcPr>
          <w:p w:rsidR="00D3238C" w:rsidRDefault="004254EA">
            <w:pPr>
              <w:pStyle w:val="TableParagraph"/>
              <w:spacing w:line="545" w:lineRule="exact"/>
              <w:ind w:left="3"/>
              <w:rPr>
                <w:sz w:val="48"/>
              </w:rPr>
            </w:pPr>
            <w:r>
              <w:rPr>
                <w:sz w:val="48"/>
              </w:rPr>
              <w:t>среда</w:t>
            </w:r>
          </w:p>
          <w:p w:rsidR="00D3238C" w:rsidRDefault="004254EA">
            <w:pPr>
              <w:pStyle w:val="TableParagraph"/>
              <w:ind w:left="3"/>
              <w:rPr>
                <w:sz w:val="48"/>
              </w:rPr>
            </w:pPr>
            <w:r>
              <w:rPr>
                <w:sz w:val="48"/>
              </w:rPr>
              <w:t>14.00-20.00;</w:t>
            </w:r>
          </w:p>
          <w:p w:rsidR="00D3238C" w:rsidRDefault="004254EA">
            <w:pPr>
              <w:pStyle w:val="TableParagraph"/>
              <w:spacing w:line="550" w:lineRule="atLeast"/>
              <w:ind w:left="3" w:right="626"/>
              <w:rPr>
                <w:sz w:val="48"/>
              </w:rPr>
            </w:pPr>
            <w:r>
              <w:rPr>
                <w:sz w:val="48"/>
              </w:rPr>
              <w:t>четверг 8.00 –</w:t>
            </w:r>
            <w:r>
              <w:rPr>
                <w:spacing w:val="3"/>
                <w:sz w:val="48"/>
              </w:rPr>
              <w:t xml:space="preserve"> </w:t>
            </w:r>
            <w:r>
              <w:rPr>
                <w:spacing w:val="-4"/>
                <w:sz w:val="48"/>
              </w:rPr>
              <w:t>13.00</w:t>
            </w:r>
          </w:p>
        </w:tc>
        <w:tc>
          <w:tcPr>
            <w:tcW w:w="2951" w:type="dxa"/>
          </w:tcPr>
          <w:p w:rsidR="00D3238C" w:rsidRDefault="00D3238C">
            <w:pPr>
              <w:pStyle w:val="TableParagraph"/>
              <w:rPr>
                <w:sz w:val="46"/>
              </w:rPr>
            </w:pPr>
          </w:p>
        </w:tc>
      </w:tr>
      <w:tr w:rsidR="00D3238C">
        <w:trPr>
          <w:trHeight w:val="1655"/>
        </w:trPr>
        <w:tc>
          <w:tcPr>
            <w:tcW w:w="1378" w:type="dxa"/>
          </w:tcPr>
          <w:p w:rsidR="00D3238C" w:rsidRDefault="004254EA">
            <w:pPr>
              <w:pStyle w:val="TableParagraph"/>
              <w:spacing w:line="545" w:lineRule="exact"/>
              <w:ind w:left="4"/>
              <w:rPr>
                <w:sz w:val="48"/>
              </w:rPr>
            </w:pPr>
            <w:r>
              <w:rPr>
                <w:sz w:val="48"/>
              </w:rPr>
              <w:t>4.</w:t>
            </w:r>
          </w:p>
        </w:tc>
        <w:tc>
          <w:tcPr>
            <w:tcW w:w="4266" w:type="dxa"/>
          </w:tcPr>
          <w:p w:rsidR="00D3238C" w:rsidRDefault="004254EA">
            <w:pPr>
              <w:pStyle w:val="TableParagraph"/>
              <w:ind w:left="4" w:right="2492"/>
              <w:rPr>
                <w:sz w:val="48"/>
              </w:rPr>
            </w:pPr>
            <w:r>
              <w:rPr>
                <w:sz w:val="48"/>
              </w:rPr>
              <w:t>Колацей Елена</w:t>
            </w:r>
          </w:p>
          <w:p w:rsidR="00D3238C" w:rsidRDefault="004254EA">
            <w:pPr>
              <w:pStyle w:val="TableParagraph"/>
              <w:spacing w:line="538" w:lineRule="exact"/>
              <w:ind w:left="4"/>
              <w:rPr>
                <w:sz w:val="48"/>
              </w:rPr>
            </w:pPr>
            <w:r>
              <w:rPr>
                <w:sz w:val="48"/>
              </w:rPr>
              <w:t>Алексеевна</w:t>
            </w:r>
          </w:p>
        </w:tc>
        <w:tc>
          <w:tcPr>
            <w:tcW w:w="3380" w:type="dxa"/>
          </w:tcPr>
          <w:p w:rsidR="00D3238C" w:rsidRDefault="004254EA">
            <w:pPr>
              <w:pStyle w:val="TableParagraph"/>
              <w:spacing w:line="545" w:lineRule="exact"/>
              <w:ind w:left="255"/>
              <w:rPr>
                <w:sz w:val="48"/>
              </w:rPr>
            </w:pPr>
            <w:r>
              <w:rPr>
                <w:sz w:val="48"/>
              </w:rPr>
              <w:t>главный</w:t>
            </w:r>
          </w:p>
          <w:p w:rsidR="00D3238C" w:rsidRDefault="004254EA">
            <w:pPr>
              <w:pStyle w:val="TableParagraph"/>
              <w:ind w:left="255"/>
              <w:rPr>
                <w:sz w:val="48"/>
              </w:rPr>
            </w:pPr>
            <w:r>
              <w:rPr>
                <w:sz w:val="48"/>
              </w:rPr>
              <w:t>специалист</w:t>
            </w:r>
          </w:p>
        </w:tc>
        <w:tc>
          <w:tcPr>
            <w:tcW w:w="3042" w:type="dxa"/>
          </w:tcPr>
          <w:p w:rsidR="00D3238C" w:rsidRDefault="004254EA">
            <w:pPr>
              <w:pStyle w:val="TableParagraph"/>
              <w:spacing w:line="545" w:lineRule="exact"/>
              <w:ind w:left="3"/>
              <w:rPr>
                <w:sz w:val="48"/>
              </w:rPr>
            </w:pPr>
            <w:r>
              <w:rPr>
                <w:sz w:val="48"/>
              </w:rPr>
              <w:t>среда</w:t>
            </w:r>
          </w:p>
          <w:p w:rsidR="00D3238C" w:rsidRDefault="004254EA">
            <w:pPr>
              <w:pStyle w:val="TableParagraph"/>
              <w:ind w:left="3"/>
              <w:rPr>
                <w:sz w:val="48"/>
              </w:rPr>
            </w:pPr>
            <w:r>
              <w:rPr>
                <w:sz w:val="48"/>
              </w:rPr>
              <w:t>8.00 – 13.00</w:t>
            </w:r>
          </w:p>
        </w:tc>
        <w:tc>
          <w:tcPr>
            <w:tcW w:w="2951" w:type="dxa"/>
          </w:tcPr>
          <w:p w:rsidR="00D3238C" w:rsidRDefault="00D3238C">
            <w:pPr>
              <w:pStyle w:val="TableParagraph"/>
              <w:rPr>
                <w:sz w:val="46"/>
              </w:rPr>
            </w:pPr>
          </w:p>
        </w:tc>
      </w:tr>
    </w:tbl>
    <w:p w:rsidR="004254EA" w:rsidRDefault="004254EA"/>
    <w:sectPr w:rsidR="004254EA">
      <w:pgSz w:w="18170" w:h="16850" w:orient="landscape"/>
      <w:pgMar w:top="8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C"/>
    <w:rsid w:val="00062E94"/>
    <w:rsid w:val="00087BDB"/>
    <w:rsid w:val="004254EA"/>
    <w:rsid w:val="00D3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1224" w:right="1705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1227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087BDB"/>
    <w:rPr>
      <w:b/>
      <w:bCs/>
    </w:rPr>
  </w:style>
  <w:style w:type="paragraph" w:styleId="a6">
    <w:name w:val="Normal (Web)"/>
    <w:basedOn w:val="a"/>
    <w:uiPriority w:val="99"/>
    <w:unhideWhenUsed/>
    <w:rsid w:val="00087B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BD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BD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1224" w:right="1705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1227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087BDB"/>
    <w:rPr>
      <w:b/>
      <w:bCs/>
    </w:rPr>
  </w:style>
  <w:style w:type="paragraph" w:styleId="a6">
    <w:name w:val="Normal (Web)"/>
    <w:basedOn w:val="a"/>
    <w:uiPriority w:val="99"/>
    <w:unhideWhenUsed/>
    <w:rsid w:val="00087B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BD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BD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2DA9-4935-4147-A019-C4E1B5F4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ola-la</cp:lastModifiedBy>
  <cp:revision>2</cp:revision>
  <dcterms:created xsi:type="dcterms:W3CDTF">2019-12-05T17:43:00Z</dcterms:created>
  <dcterms:modified xsi:type="dcterms:W3CDTF">2019-12-05T17:43:00Z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2019-12-05T00:00:00Z</vt:filetime>
  </property>
</Properties>
</file>